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5D" w:rsidRPr="00B54B5D" w:rsidRDefault="00B54B5D" w:rsidP="00B54B5D">
      <w:pPr>
        <w:rPr>
          <w:b/>
          <w:bCs/>
        </w:rPr>
      </w:pPr>
      <w:r w:rsidRPr="00B54B5D">
        <w:rPr>
          <w:b/>
          <w:bCs/>
        </w:rPr>
        <w:t xml:space="preserve">Сообщение о проведении общего собрания участников долевой собственности на земельный участок из земель сельскохозяйственного назначения общей площадью 2111310 кв.м., с кадастровым номером 31:25:0000000:912, расположенный по адресу: Белгородская область, </w:t>
      </w:r>
      <w:proofErr w:type="spellStart"/>
      <w:r w:rsidRPr="00B54B5D">
        <w:rPr>
          <w:b/>
          <w:bCs/>
        </w:rPr>
        <w:t>Вейделевский</w:t>
      </w:r>
      <w:proofErr w:type="spellEnd"/>
      <w:r w:rsidRPr="00B54B5D">
        <w:rPr>
          <w:b/>
          <w:bCs/>
        </w:rPr>
        <w:t xml:space="preserve"> район, в границах АОЗТ «</w:t>
      </w:r>
      <w:proofErr w:type="gramStart"/>
      <w:r w:rsidRPr="00B54B5D">
        <w:rPr>
          <w:b/>
          <w:bCs/>
        </w:rPr>
        <w:t>Центральное</w:t>
      </w:r>
      <w:proofErr w:type="gramEnd"/>
    </w:p>
    <w:p w:rsidR="00B54B5D" w:rsidRPr="00B54B5D" w:rsidRDefault="00B54B5D" w:rsidP="00B54B5D">
      <w:r w:rsidRPr="00B54B5D">
        <w:rPr>
          <w:noProof/>
          <w:lang w:eastAsia="ru-RU"/>
        </w:rPr>
        <w:drawing>
          <wp:inline distT="0" distB="0" distL="0" distR="0">
            <wp:extent cx="7239000" cy="4505325"/>
            <wp:effectExtent l="0" t="0" r="0" b="9525"/>
            <wp:docPr id="1" name="Рисунок 1" descr="Сообщение о проведении общего собрания участников долевой собствен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общение о проведении общего собрания участников долевой собственност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B5D" w:rsidRPr="00B54B5D" w:rsidRDefault="00B54B5D" w:rsidP="00B54B5D">
      <w:r w:rsidRPr="00B54B5D">
        <w:t xml:space="preserve">            </w:t>
      </w:r>
      <w:proofErr w:type="gramStart"/>
      <w:r w:rsidRPr="00B54B5D">
        <w:t>В соответствии с Федеральным законом № 101-ФЗ от 24.07.2002  «Об обороте земель сельскохозяйственного назначения» Администрация городского поселения «поселок Вейделевка» муниципального района «</w:t>
      </w:r>
      <w:proofErr w:type="spellStart"/>
      <w:r w:rsidRPr="00B54B5D">
        <w:t>Вейделевский</w:t>
      </w:r>
      <w:proofErr w:type="spellEnd"/>
      <w:r w:rsidRPr="00B54B5D">
        <w:t xml:space="preserve"> район» Белгородской области и Администрация </w:t>
      </w:r>
      <w:proofErr w:type="spellStart"/>
      <w:r w:rsidRPr="00B54B5D">
        <w:t>Большелипяговского</w:t>
      </w:r>
      <w:proofErr w:type="spellEnd"/>
      <w:r w:rsidRPr="00B54B5D">
        <w:t xml:space="preserve"> сельского поселения муниципального района «</w:t>
      </w:r>
      <w:proofErr w:type="spellStart"/>
      <w:r w:rsidRPr="00B54B5D">
        <w:t>Вейделевский</w:t>
      </w:r>
      <w:proofErr w:type="spellEnd"/>
      <w:r w:rsidRPr="00B54B5D">
        <w:t xml:space="preserve"> район» Белгородской области 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общей площадью 2111310 кв.м., с кадастровым</w:t>
      </w:r>
      <w:proofErr w:type="gramEnd"/>
      <w:r w:rsidRPr="00B54B5D">
        <w:t xml:space="preserve"> номером 31:25:0000000:912, </w:t>
      </w:r>
      <w:proofErr w:type="gramStart"/>
      <w:r w:rsidRPr="00B54B5D">
        <w:t>расположенный</w:t>
      </w:r>
      <w:proofErr w:type="gramEnd"/>
      <w:r w:rsidRPr="00B54B5D">
        <w:t xml:space="preserve"> по адресу: Белгородская область, </w:t>
      </w:r>
      <w:proofErr w:type="spellStart"/>
      <w:r w:rsidRPr="00B54B5D">
        <w:t>Вейделевский</w:t>
      </w:r>
      <w:proofErr w:type="spellEnd"/>
      <w:r w:rsidRPr="00B54B5D">
        <w:t xml:space="preserve"> район,  в границах  АОЗТ «Центральное», которое состоится 26 ноября 2024 года в 11 часов 30 минут по адресу: </w:t>
      </w:r>
      <w:proofErr w:type="gramStart"/>
      <w:r w:rsidRPr="00B54B5D">
        <w:t xml:space="preserve">Белгородская область, </w:t>
      </w:r>
      <w:proofErr w:type="spellStart"/>
      <w:r w:rsidRPr="00B54B5D">
        <w:t>Вейделевский</w:t>
      </w:r>
      <w:proofErr w:type="spellEnd"/>
      <w:r w:rsidRPr="00B54B5D">
        <w:t xml:space="preserve"> район, с. Большие Липяги, ул. Мира, д. 33,  </w:t>
      </w:r>
      <w:proofErr w:type="spellStart"/>
      <w:r w:rsidRPr="00B54B5D">
        <w:t>Большелипяговский</w:t>
      </w:r>
      <w:proofErr w:type="spellEnd"/>
      <w:r w:rsidRPr="00B54B5D">
        <w:t xml:space="preserve"> центр культурного развития.</w:t>
      </w:r>
      <w:proofErr w:type="gramEnd"/>
    </w:p>
    <w:p w:rsidR="00B54B5D" w:rsidRPr="00B54B5D" w:rsidRDefault="00B54B5D" w:rsidP="00B54B5D">
      <w:r w:rsidRPr="00B54B5D">
        <w:t> Форма проведения собрания - собрание (совместное присутствие участников долевой собственности для обсуждения вопросов повестки собрания). Начало регистрации участников собрания: 11 часов 00 минут. Окончание регистрации участников собрания: 11 часов 20 минут.</w:t>
      </w:r>
    </w:p>
    <w:p w:rsidR="00B54B5D" w:rsidRPr="00B54B5D" w:rsidRDefault="00B54B5D" w:rsidP="00B54B5D">
      <w:r w:rsidRPr="00B54B5D">
        <w:t xml:space="preserve">  Регистрация участников долевой собственности будет </w:t>
      </w:r>
      <w:proofErr w:type="gramStart"/>
      <w:r w:rsidRPr="00B54B5D">
        <w:t>производится</w:t>
      </w:r>
      <w:proofErr w:type="gramEnd"/>
      <w:r w:rsidRPr="00B54B5D">
        <w:t xml:space="preserve"> по документам, удостоверяющим личность и документам, удостоверяющим право на земельную долю.</w:t>
      </w:r>
    </w:p>
    <w:p w:rsidR="00B54B5D" w:rsidRPr="00B54B5D" w:rsidRDefault="00B54B5D" w:rsidP="00B54B5D">
      <w:r w:rsidRPr="00B54B5D">
        <w:lastRenderedPageBreak/>
        <w:t> 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:rsidR="00B54B5D" w:rsidRPr="00B54B5D" w:rsidRDefault="00B54B5D" w:rsidP="00B54B5D">
      <w:r w:rsidRPr="00B54B5D">
        <w:rPr>
          <w:b/>
          <w:bCs/>
        </w:rPr>
        <w:t>            Повестка дня общего собрания:</w:t>
      </w:r>
    </w:p>
    <w:p w:rsidR="00B54B5D" w:rsidRPr="00B54B5D" w:rsidRDefault="00B54B5D" w:rsidP="00B54B5D">
      <w:pPr>
        <w:numPr>
          <w:ilvl w:val="0"/>
          <w:numId w:val="1"/>
        </w:numPr>
      </w:pPr>
      <w:r w:rsidRPr="00B54B5D">
        <w:t>Избрание президиума собрания (председателя, секретаря, членов счетной комиссии).</w:t>
      </w:r>
    </w:p>
    <w:p w:rsidR="00B54B5D" w:rsidRPr="00B54B5D" w:rsidRDefault="00B54B5D" w:rsidP="00B54B5D">
      <w:pPr>
        <w:numPr>
          <w:ilvl w:val="0"/>
          <w:numId w:val="1"/>
        </w:numPr>
      </w:pPr>
      <w:r w:rsidRPr="00B54B5D">
        <w:t>Об условиях договора аренды земельного участка c кадастровым номером 31:25:0000000:912, находящегося в общей долевой собственности, заключаемого с ООО «</w:t>
      </w:r>
      <w:proofErr w:type="spellStart"/>
      <w:r w:rsidRPr="00B54B5D">
        <w:t>Русагро-Инвест</w:t>
      </w:r>
      <w:proofErr w:type="spellEnd"/>
      <w:r w:rsidRPr="00B54B5D">
        <w:t>» (ОГРН 1073126000100, ИНН 3105003830).</w:t>
      </w:r>
    </w:p>
    <w:p w:rsidR="00B54B5D" w:rsidRPr="00B54B5D" w:rsidRDefault="00B54B5D" w:rsidP="00B54B5D">
      <w:pPr>
        <w:numPr>
          <w:ilvl w:val="0"/>
          <w:numId w:val="1"/>
        </w:numPr>
      </w:pPr>
      <w:proofErr w:type="gramStart"/>
      <w:r w:rsidRPr="00B54B5D">
        <w:t>Об исправлении технической ошибки в долях в праве общей долевой собственности на земельный участок с кадастровым номером</w:t>
      </w:r>
      <w:proofErr w:type="gramEnd"/>
      <w:r w:rsidRPr="00B54B5D">
        <w:t xml:space="preserve"> 31:25:0000000:912, допущенной при формировании выдела земельного участка и утверждении уточненного размера долей в праве общей долевой собственности на земельный участок.</w:t>
      </w:r>
    </w:p>
    <w:p w:rsidR="00B54B5D" w:rsidRPr="00B54B5D" w:rsidRDefault="00B54B5D" w:rsidP="00B54B5D">
      <w:pPr>
        <w:numPr>
          <w:ilvl w:val="0"/>
          <w:numId w:val="1"/>
        </w:numPr>
      </w:pPr>
      <w:proofErr w:type="gramStart"/>
      <w:r w:rsidRPr="00B54B5D"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 w:rsidRPr="00B54B5D">
        <w:t xml:space="preserve">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B54B5D" w:rsidRPr="00B54B5D" w:rsidRDefault="00B54B5D" w:rsidP="00B54B5D">
      <w:r w:rsidRPr="00B54B5D">
        <w:t xml:space="preserve">Ознакомление с документами по вопросам, вынесенным на обсуждение общего собрания, проводится по адресу: Белгородская область, </w:t>
      </w:r>
      <w:proofErr w:type="spellStart"/>
      <w:r w:rsidRPr="00B54B5D">
        <w:t>Вейделевский</w:t>
      </w:r>
      <w:proofErr w:type="spellEnd"/>
      <w:r w:rsidRPr="00B54B5D">
        <w:t xml:space="preserve"> район, с. Большие Липяги, ул. Молодежная, д. 7, в рабочие дни с 8 до 17 часов (перерыв с 12:00 до 14:00), с момента выхода настоящего извещения до дня, предшествующего дню проведения общего собрания участников долевой собственности.</w:t>
      </w:r>
    </w:p>
    <w:p w:rsidR="00B54B5D" w:rsidRPr="00B54B5D" w:rsidRDefault="00B54B5D" w:rsidP="00B54B5D">
      <w:r w:rsidRPr="00B54B5D">
        <w:t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находящегося в общей долевой собственности.</w:t>
      </w:r>
    </w:p>
    <w:p w:rsidR="00E22318" w:rsidRDefault="00E22318">
      <w:bookmarkStart w:id="0" w:name="_GoBack"/>
      <w:bookmarkEnd w:id="0"/>
    </w:p>
    <w:sectPr w:rsidR="00E22318" w:rsidSect="00D3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D2B1E"/>
    <w:multiLevelType w:val="multilevel"/>
    <w:tmpl w:val="BAAE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906"/>
    <w:rsid w:val="00472052"/>
    <w:rsid w:val="00B54B5D"/>
    <w:rsid w:val="00D35031"/>
    <w:rsid w:val="00D72801"/>
    <w:rsid w:val="00E22318"/>
    <w:rsid w:val="00EC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614</Words>
  <Characters>3505</Characters>
  <Application>Microsoft Office Word</Application>
  <DocSecurity>0</DocSecurity>
  <Lines>29</Lines>
  <Paragraphs>8</Paragraphs>
  <ScaleCrop>false</ScaleCrop>
  <Company>sborka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Adm-1</dc:creator>
  <cp:keywords/>
  <dc:description/>
  <cp:lastModifiedBy>Марина</cp:lastModifiedBy>
  <cp:revision>4</cp:revision>
  <dcterms:created xsi:type="dcterms:W3CDTF">2024-10-16T12:21:00Z</dcterms:created>
  <dcterms:modified xsi:type="dcterms:W3CDTF">2024-10-16T12:34:00Z</dcterms:modified>
</cp:coreProperties>
</file>